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B7267B" w14:textId="77777777" w:rsidR="00935C18" w:rsidRPr="00BD09F3" w:rsidRDefault="00935C18" w:rsidP="00935C18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BD09F3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ALLEGATO A</w:t>
      </w:r>
    </w:p>
    <w:p w14:paraId="244BEF43" w14:textId="349DBFEB" w:rsidR="00935C18" w:rsidRPr="00BD09F3" w:rsidRDefault="00935C18" w:rsidP="00935C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D09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alla determinazione del Responsabile del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settore socio culturale</w:t>
      </w:r>
      <w:r w:rsidRPr="00BD09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n. </w:t>
      </w:r>
      <w:r w:rsidR="00CE50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53</w:t>
      </w:r>
      <w:r w:rsidRPr="00BD09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del </w:t>
      </w:r>
      <w:r w:rsidR="00CE50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16/10</w:t>
      </w:r>
      <w:r w:rsidR="0043467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/2026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1026A81F" w14:textId="77777777" w:rsidR="00935C18" w:rsidRPr="00BD09F3" w:rsidRDefault="00935C18" w:rsidP="00935C18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BD09F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COMUNE DI CASTRIGNANO DE’ GRECI</w:t>
      </w:r>
    </w:p>
    <w:p w14:paraId="360C6B61" w14:textId="77777777" w:rsidR="00935C18" w:rsidRPr="00BD09F3" w:rsidRDefault="00935C18" w:rsidP="00935C1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D09F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Provincia di Lecce</w:t>
      </w:r>
    </w:p>
    <w:p w14:paraId="158031F8" w14:textId="77777777" w:rsidR="00935C18" w:rsidRPr="00BD09F3" w:rsidRDefault="00935C18" w:rsidP="00935C18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BD09F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AVVISO PUBBLICO</w:t>
      </w:r>
    </w:p>
    <w:p w14:paraId="7209C6BD" w14:textId="093A40B5" w:rsidR="00935C18" w:rsidRPr="00BD09F3" w:rsidRDefault="00935C18" w:rsidP="00935C1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D09F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CONTRIBUTI ECONOMICI A SOSTEGNO DELLE FAMIGLIE A PARZIALE RIMBORSO DELLE SPESE SOSTENUTE PER LA FREQUENZA DI CENTRI ESTIVI NELL’ANNO 202</w:t>
      </w:r>
      <w:r w:rsidR="00B2711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6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7C1A4415" w14:textId="77777777" w:rsidR="00935C18" w:rsidRPr="00BD09F3" w:rsidRDefault="00935C18" w:rsidP="00935C1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BD09F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1. Finalità e determinazione del contributo</w:t>
      </w:r>
    </w:p>
    <w:p w14:paraId="16B2CA8C" w14:textId="5F04B1C7" w:rsidR="00935C18" w:rsidRPr="00BD09F3" w:rsidRDefault="00935C18" w:rsidP="00935C1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D09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In esecuzione della deliberazione della Giunta Comunale n. </w:t>
      </w:r>
      <w:r w:rsidR="00B2711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54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BD09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del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="00B2711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07/07/2026</w:t>
      </w:r>
      <w:r w:rsidRPr="00BD09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della determinazione n. </w:t>
      </w:r>
      <w:r w:rsidR="001F20F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53</w:t>
      </w:r>
      <w:r w:rsidRPr="00BD09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del </w:t>
      </w:r>
      <w:r w:rsidR="001F20F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16/10/</w:t>
      </w:r>
      <w:r w:rsidR="00B2711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2026</w:t>
      </w:r>
      <w:r w:rsidRPr="00BD09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è emanato il presente avviso pubblico per l’erogazione di contributi alle famiglie con minori residenti nel Comune di Castrignano de’ Greci, che </w:t>
      </w:r>
      <w:r w:rsidR="00335D7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nell’anno</w:t>
      </w:r>
      <w:r w:rsidRPr="00BD09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202</w:t>
      </w:r>
      <w:r w:rsidR="00B2711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6</w:t>
      </w:r>
      <w:r w:rsidRPr="00BD09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abbiano sostenuto spese per l’iscrizione e frequenza dei propri figli (di età compresa tra 0 e 17 anni) a centri estivi, sia all’interno che al di fuori del territorio comunale.</w:t>
      </w:r>
    </w:p>
    <w:p w14:paraId="64112C82" w14:textId="77777777" w:rsidR="00935C18" w:rsidRPr="00BD09F3" w:rsidRDefault="00935C18" w:rsidP="00935C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D09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Il contributo erogabile è </w:t>
      </w:r>
      <w:r w:rsidRPr="0030328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u w:val="single"/>
          <w:lang w:eastAsia="it-IT"/>
          <w14:ligatures w14:val="none"/>
        </w:rPr>
        <w:t>una tantum</w:t>
      </w:r>
      <w:r w:rsidRPr="00BD09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fino a </w:t>
      </w:r>
      <w:r w:rsidRPr="006F718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esaurimento del fondo stanziato.</w:t>
      </w:r>
    </w:p>
    <w:p w14:paraId="01E5544B" w14:textId="77777777" w:rsidR="00935C18" w:rsidRPr="00BD09F3" w:rsidRDefault="00935C18" w:rsidP="00935C1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BD09F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2. Beneficiari del contributo</w:t>
      </w:r>
    </w:p>
    <w:p w14:paraId="55DF6549" w14:textId="77777777" w:rsidR="00935C18" w:rsidRPr="00BD09F3" w:rsidRDefault="00935C18" w:rsidP="00935C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D09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Possono presentare domanda i </w:t>
      </w:r>
      <w:r w:rsidRPr="006F718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nuclei familiari residenti</w:t>
      </w:r>
      <w:r w:rsidRPr="00BD09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con figli minori tra 0 e 17 anni, che abbiano sostenuto le spese come sopra descritto.</w:t>
      </w:r>
    </w:p>
    <w:p w14:paraId="763D8985" w14:textId="77777777" w:rsidR="00935C18" w:rsidRPr="00BD09F3" w:rsidRDefault="00935C18" w:rsidP="00935C1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BD09F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3. Requisiti di partecipazione</w:t>
      </w:r>
    </w:p>
    <w:p w14:paraId="31D1A8A8" w14:textId="77777777" w:rsidR="00935C18" w:rsidRPr="00BD09F3" w:rsidRDefault="00935C18" w:rsidP="00935C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D09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Sono richiesti i seguenti requisiti:</w:t>
      </w:r>
    </w:p>
    <w:p w14:paraId="533FF9E4" w14:textId="77777777" w:rsidR="00935C18" w:rsidRPr="00BD09F3" w:rsidRDefault="00935C18" w:rsidP="00935C1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D09F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Residenza anagrafica </w:t>
      </w:r>
      <w:r w:rsidRPr="006F718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nel Comune di Castrignano de’ Greci</w:t>
      </w:r>
      <w:r w:rsidRPr="00BD09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del/i minore/i per cui si chiede il contributo;</w:t>
      </w:r>
    </w:p>
    <w:p w14:paraId="586276E5" w14:textId="1376E5D2" w:rsidR="00935C18" w:rsidRPr="00BD09F3" w:rsidRDefault="00935C18" w:rsidP="00935C1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D09F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Spese documentate</w:t>
      </w:r>
      <w:r w:rsidRPr="00BD09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per l’iscrizione e frequenza a centri estivi </w:t>
      </w:r>
      <w:r w:rsidR="00335D7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anno</w:t>
      </w:r>
      <w:r w:rsidRPr="00BD09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202</w:t>
      </w:r>
      <w:r w:rsidR="00B2711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6</w:t>
      </w:r>
      <w:r w:rsidRPr="00BD09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;</w:t>
      </w:r>
    </w:p>
    <w:p w14:paraId="54780B94" w14:textId="77777777" w:rsidR="00935C18" w:rsidRPr="00BD09F3" w:rsidRDefault="00935C18" w:rsidP="00935C1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D09F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Presentazione </w:t>
      </w:r>
      <w:r w:rsidRPr="006F718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della domanda</w:t>
      </w:r>
      <w:r w:rsidRPr="00BD09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entro i termini previsti (vedi punto 4).</w:t>
      </w:r>
    </w:p>
    <w:p w14:paraId="1C61052F" w14:textId="77777777" w:rsidR="00935C18" w:rsidRPr="00BD09F3" w:rsidRDefault="00935C18" w:rsidP="00935C1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51109C70" w14:textId="77777777" w:rsidR="00935C18" w:rsidRPr="00BD09F3" w:rsidRDefault="00935C18" w:rsidP="00935C1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BD09F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4. Modalità e termini di presentazione della domanda</w:t>
      </w:r>
    </w:p>
    <w:p w14:paraId="054E4FA8" w14:textId="77777777" w:rsidR="00935C18" w:rsidRPr="00BD09F3" w:rsidRDefault="00935C18" w:rsidP="00935C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D09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È ammessa </w:t>
      </w:r>
      <w:r w:rsidRPr="0030328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una sola domanda per ciascun minore.</w:t>
      </w:r>
    </w:p>
    <w:p w14:paraId="285280C7" w14:textId="2BAFCC00" w:rsidR="00935C18" w:rsidRPr="006F7187" w:rsidRDefault="00935C18" w:rsidP="00935C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D09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Le domande dovranno pervenire </w:t>
      </w:r>
      <w:r w:rsidRPr="006F718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entro e non oltre il </w:t>
      </w:r>
      <w:r w:rsidR="00616ED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26/10/2026</w:t>
      </w:r>
      <w:r w:rsidRPr="00BD09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utilizzando </w:t>
      </w:r>
      <w:r w:rsidRPr="006F718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esclusivamente il modello allegato (Allegato B).</w:t>
      </w:r>
    </w:p>
    <w:p w14:paraId="0023143C" w14:textId="77777777" w:rsidR="00935C18" w:rsidRPr="00BD09F3" w:rsidRDefault="00935C18" w:rsidP="00935C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D09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Alla domanda dovranno essere allegati:</w:t>
      </w:r>
    </w:p>
    <w:p w14:paraId="5CCBEF47" w14:textId="77777777" w:rsidR="00935C18" w:rsidRPr="00BD09F3" w:rsidRDefault="00935C18" w:rsidP="00935C1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D09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Copia di un documento di identità del richiedente;</w:t>
      </w:r>
    </w:p>
    <w:p w14:paraId="16A75A74" w14:textId="77777777" w:rsidR="00935C18" w:rsidRPr="00BD09F3" w:rsidRDefault="00935C18" w:rsidP="00935C1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D09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lastRenderedPageBreak/>
        <w:t xml:space="preserve">Ricevute di pagamento </w:t>
      </w:r>
      <w:r w:rsidRPr="006F718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quietanzate </w:t>
      </w:r>
      <w:r w:rsidRPr="00BD09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chiaramente riconducibili alla frequenza dei centri estivi da parte del/i minore/i;</w:t>
      </w:r>
    </w:p>
    <w:p w14:paraId="2D45C5F8" w14:textId="77777777" w:rsidR="00935C18" w:rsidRPr="009F05B5" w:rsidRDefault="00935C18" w:rsidP="00935C1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D09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Dati per l’accredito del contributo (IBAN intestato al richiedente).</w:t>
      </w:r>
    </w:p>
    <w:p w14:paraId="68C88CEA" w14:textId="77777777" w:rsidR="00935C18" w:rsidRPr="00BD09F3" w:rsidRDefault="00935C18" w:rsidP="00935C1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BD09F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5. Cause di esclusione</w:t>
      </w:r>
    </w:p>
    <w:p w14:paraId="70D2D455" w14:textId="77777777" w:rsidR="00935C18" w:rsidRPr="00BD09F3" w:rsidRDefault="00935C18" w:rsidP="00935C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D09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Le domande saranno </w:t>
      </w:r>
      <w:r w:rsidRPr="0030328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escluse</w:t>
      </w:r>
      <w:r w:rsidRPr="00BD09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in caso di:</w:t>
      </w:r>
    </w:p>
    <w:p w14:paraId="6328AD39" w14:textId="77777777" w:rsidR="00935C18" w:rsidRPr="00BD09F3" w:rsidRDefault="00935C18" w:rsidP="00935C1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D09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Incompletezza o mancanza della documentazione richiesta;</w:t>
      </w:r>
    </w:p>
    <w:p w14:paraId="2A8A56B9" w14:textId="77777777" w:rsidR="00935C18" w:rsidRPr="00BD09F3" w:rsidRDefault="00935C18" w:rsidP="00935C1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D09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Mancanza della residenza del minore nel Comune di Castrignano de’ Greci;</w:t>
      </w:r>
    </w:p>
    <w:p w14:paraId="182DCA15" w14:textId="77777777" w:rsidR="00935C18" w:rsidRPr="00BD09F3" w:rsidRDefault="00935C18" w:rsidP="00935C1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D09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Presentazione oltre il termine stabilito;</w:t>
      </w:r>
    </w:p>
    <w:p w14:paraId="2FAE370F" w14:textId="77777777" w:rsidR="00935C18" w:rsidRPr="009F05B5" w:rsidRDefault="00935C18" w:rsidP="00935C1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D09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Doppia richiesta per lo stesso minore.</w:t>
      </w:r>
    </w:p>
    <w:p w14:paraId="49831377" w14:textId="77777777" w:rsidR="00935C18" w:rsidRPr="00BD09F3" w:rsidRDefault="00935C18" w:rsidP="00935C1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BD09F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6. Istruttoria e liquidazione del contributo</w:t>
      </w:r>
    </w:p>
    <w:p w14:paraId="448E8DFA" w14:textId="77777777" w:rsidR="00935C18" w:rsidRPr="00303283" w:rsidRDefault="00935C18" w:rsidP="00935C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D09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Il contributo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 una tantum,</w:t>
      </w:r>
      <w:r w:rsidRPr="00BD09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sarà erogato </w:t>
      </w:r>
      <w:r w:rsidRPr="0030328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fino ad esaurimento delle risorse disponibili.</w:t>
      </w:r>
    </w:p>
    <w:p w14:paraId="2BE9902E" w14:textId="423536D9" w:rsidR="00935C18" w:rsidRPr="00BD09F3" w:rsidRDefault="00935C18" w:rsidP="00935C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D09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L’istruttoria sarà a cura del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l’ufficio servizi </w:t>
      </w:r>
      <w:r w:rsidR="00CE6B1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socio-culturali</w:t>
      </w:r>
    </w:p>
    <w:p w14:paraId="3A4CFED1" w14:textId="77777777" w:rsidR="00935C18" w:rsidRPr="00BD09F3" w:rsidRDefault="00935C18" w:rsidP="00935C1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BD09F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7. Modalità di presentazione della domanda</w:t>
      </w:r>
    </w:p>
    <w:p w14:paraId="36D8640E" w14:textId="77777777" w:rsidR="00935C18" w:rsidRPr="00BD09F3" w:rsidRDefault="00935C18" w:rsidP="00935C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D09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La domanda, completa della documentazione, potrà essere presentata:</w:t>
      </w:r>
    </w:p>
    <w:p w14:paraId="2683358B" w14:textId="77777777" w:rsidR="00935C18" w:rsidRPr="00BD09F3" w:rsidRDefault="00935C18" w:rsidP="00935C1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0328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 mezzo PEC</w:t>
      </w:r>
      <w:r w:rsidRPr="00BD09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protocollo@pec.comune.castrignanodegreci.le.it</w:t>
      </w:r>
    </w:p>
    <w:p w14:paraId="12A9E1C7" w14:textId="77777777" w:rsidR="00935C18" w:rsidRPr="00C34EAF" w:rsidRDefault="00935C18" w:rsidP="00935C1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0328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 mano</w:t>
      </w:r>
      <w:r w:rsidRPr="00BD09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presso l’Ufficio Protocollo – Comune di Castrignano de’ Greci – Via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Costantinopoli n. 47</w:t>
      </w:r>
      <w:r w:rsidRPr="00BD09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– negli orari di apertura al pubblico.</w:t>
      </w:r>
    </w:p>
    <w:p w14:paraId="1A473F53" w14:textId="77777777" w:rsidR="00935C18" w:rsidRPr="00BD09F3" w:rsidRDefault="00935C18" w:rsidP="00935C1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BD09F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8. Trattamento dei dati personali</w:t>
      </w:r>
    </w:p>
    <w:p w14:paraId="0E33EA2A" w14:textId="3D79B9BA" w:rsidR="00935C18" w:rsidRPr="009A1C78" w:rsidRDefault="00935C18" w:rsidP="009A1C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D09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 dati forniti saranno trattati nel rispetto del </w:t>
      </w:r>
      <w:r w:rsidRPr="009F05B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Regolamento (UE) 2016/679 (GDPR)</w:t>
      </w:r>
      <w:r w:rsidRPr="00BD09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della normativa nazionale in materia, esclusivamente per le finalità legate all’avviso.</w:t>
      </w:r>
    </w:p>
    <w:p w14:paraId="78AB0095" w14:textId="2CBEACBE" w:rsidR="00935C18" w:rsidRPr="00BD09F3" w:rsidRDefault="009A1C78" w:rsidP="00935C1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9</w:t>
      </w:r>
      <w:r w:rsidR="00935C18" w:rsidRPr="00BD09F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. Controlli e verifiche</w:t>
      </w:r>
    </w:p>
    <w:p w14:paraId="53423E3A" w14:textId="77777777" w:rsidR="00935C18" w:rsidRPr="00BD09F3" w:rsidRDefault="00935C18" w:rsidP="00935C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D09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Il Comune si riserva di effettuare controlli sulla veridicità delle dichiarazioni rese.</w:t>
      </w:r>
    </w:p>
    <w:p w14:paraId="2F5A18B4" w14:textId="529B64AA" w:rsidR="00935C18" w:rsidRPr="00BD09F3" w:rsidRDefault="00935C18" w:rsidP="00935C1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BD09F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1</w:t>
      </w:r>
      <w:r w:rsidR="009A1C7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0</w:t>
      </w:r>
      <w:r w:rsidRPr="00BD09F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. Pubblicazione</w:t>
      </w:r>
    </w:p>
    <w:p w14:paraId="2E727EDE" w14:textId="77777777" w:rsidR="00935C18" w:rsidRPr="00BD09F3" w:rsidRDefault="00935C18" w:rsidP="00935C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D09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Il presente avviso, con relativi allegati, sarà pubblicato:</w:t>
      </w:r>
    </w:p>
    <w:p w14:paraId="7979DD71" w14:textId="77777777" w:rsidR="00935C18" w:rsidRPr="00BD09F3" w:rsidRDefault="00935C18" w:rsidP="00935C1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D09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All’Albo Pretorio online;</w:t>
      </w:r>
    </w:p>
    <w:p w14:paraId="53312D3D" w14:textId="77777777" w:rsidR="00935C18" w:rsidRPr="00DD162B" w:rsidRDefault="00935C18" w:rsidP="00935C1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D09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Sul sito istituzionale: </w:t>
      </w:r>
      <w:r w:rsidRPr="00DD162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www.comune.castrignanodegreci.le.it</w:t>
      </w:r>
      <w:r w:rsidRPr="00BD09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 xml:space="preserve">Sezione: </w:t>
      </w:r>
      <w:r w:rsidRPr="00DD162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Amministrazione Trasparente &gt; Sovvenzioni, Contributi e Sussidi.</w:t>
      </w:r>
    </w:p>
    <w:p w14:paraId="1B585F62" w14:textId="77777777" w:rsidR="00443FEC" w:rsidRDefault="00443FEC"/>
    <w:sectPr w:rsidR="00443FE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B2A2D"/>
    <w:multiLevelType w:val="multilevel"/>
    <w:tmpl w:val="5C56C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B206E2C"/>
    <w:multiLevelType w:val="multilevel"/>
    <w:tmpl w:val="97621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F071836"/>
    <w:multiLevelType w:val="multilevel"/>
    <w:tmpl w:val="F4C26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3EA449A"/>
    <w:multiLevelType w:val="multilevel"/>
    <w:tmpl w:val="39B8A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1D3084D"/>
    <w:multiLevelType w:val="multilevel"/>
    <w:tmpl w:val="4CD64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11377619">
    <w:abstractNumId w:val="2"/>
  </w:num>
  <w:num w:numId="2" w16cid:durableId="191500724">
    <w:abstractNumId w:val="1"/>
  </w:num>
  <w:num w:numId="3" w16cid:durableId="1289627708">
    <w:abstractNumId w:val="4"/>
  </w:num>
  <w:num w:numId="4" w16cid:durableId="1241450774">
    <w:abstractNumId w:val="0"/>
  </w:num>
  <w:num w:numId="5" w16cid:durableId="103535409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C18"/>
    <w:rsid w:val="001F20F9"/>
    <w:rsid w:val="00335D72"/>
    <w:rsid w:val="003D32A4"/>
    <w:rsid w:val="00434673"/>
    <w:rsid w:val="00443FEC"/>
    <w:rsid w:val="004B2127"/>
    <w:rsid w:val="0050362E"/>
    <w:rsid w:val="00616ED3"/>
    <w:rsid w:val="0074106F"/>
    <w:rsid w:val="0089680B"/>
    <w:rsid w:val="00935C18"/>
    <w:rsid w:val="009A1C78"/>
    <w:rsid w:val="00A73DFE"/>
    <w:rsid w:val="00B27118"/>
    <w:rsid w:val="00C126DD"/>
    <w:rsid w:val="00CB3A95"/>
    <w:rsid w:val="00CE5020"/>
    <w:rsid w:val="00CE6B1A"/>
    <w:rsid w:val="00D66FB1"/>
    <w:rsid w:val="00F521CE"/>
    <w:rsid w:val="00F60436"/>
    <w:rsid w:val="00F67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C96D87"/>
  <w15:chartTrackingRefBased/>
  <w15:docId w15:val="{9F0E9908-A7F7-4EBE-98F0-40E58E571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35C18"/>
  </w:style>
  <w:style w:type="paragraph" w:styleId="Titolo1">
    <w:name w:val="heading 1"/>
    <w:basedOn w:val="Normale"/>
    <w:next w:val="Normale"/>
    <w:link w:val="Titolo1Carattere"/>
    <w:uiPriority w:val="9"/>
    <w:qFormat/>
    <w:rsid w:val="00935C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35C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35C1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35C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35C1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35C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35C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35C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35C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35C1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35C1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35C1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35C18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35C18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35C1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35C1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35C1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35C1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35C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35C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35C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35C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35C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35C1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35C1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35C18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35C1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35C18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35C18"/>
    <w:rPr>
      <w:b/>
      <w:bCs/>
      <w:smallCaps/>
      <w:color w:val="2F5496" w:themeColor="accent1" w:themeShade="BF"/>
      <w:spacing w:val="5"/>
    </w:rPr>
  </w:style>
  <w:style w:type="paragraph" w:styleId="Nessunaspaziatura">
    <w:name w:val="No Spacing"/>
    <w:uiPriority w:val="1"/>
    <w:qFormat/>
    <w:rsid w:val="00935C18"/>
    <w:pPr>
      <w:spacing w:after="0" w:line="240" w:lineRule="auto"/>
    </w:pPr>
  </w:style>
  <w:style w:type="character" w:styleId="Collegamentoipertestuale">
    <w:name w:val="Hyperlink"/>
    <w:basedOn w:val="Carpredefinitoparagrafo"/>
    <w:uiPriority w:val="99"/>
    <w:unhideWhenUsed/>
    <w:rsid w:val="00935C1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478</Words>
  <Characters>2731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consiglia</dc:creator>
  <cp:keywords/>
  <dc:description/>
  <cp:lastModifiedBy>consiglia</cp:lastModifiedBy>
  <cp:revision>4</cp:revision>
  <dcterms:created xsi:type="dcterms:W3CDTF">2026-10-19T06:43:00Z</dcterms:created>
  <dcterms:modified xsi:type="dcterms:W3CDTF">2026-10-19T06:46:00Z</dcterms:modified>
</cp:coreProperties>
</file>